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338F0" w14:textId="77777777" w:rsidR="00837726" w:rsidRPr="00837726" w:rsidRDefault="00837726" w:rsidP="00837726">
      <w:pPr>
        <w:jc w:val="center"/>
        <w:rPr>
          <w:rFonts w:ascii="Arial" w:hAnsi="Arial" w:cs="Arial"/>
          <w:b/>
          <w:bCs/>
        </w:rPr>
      </w:pPr>
      <w:r w:rsidRPr="00837726">
        <w:rPr>
          <w:rFonts w:ascii="Arial" w:hAnsi="Arial" w:cs="Arial"/>
          <w:b/>
          <w:bCs/>
        </w:rPr>
        <w:t>LISTOS GUARDAVIDAS DE CANCÚN PARA PROTEGER A VISITANTES EN SEMANA SANTA</w:t>
      </w:r>
    </w:p>
    <w:p w14:paraId="658C45F2" w14:textId="77777777" w:rsidR="00837726" w:rsidRPr="00837726" w:rsidRDefault="00837726" w:rsidP="00837726">
      <w:pPr>
        <w:jc w:val="both"/>
        <w:rPr>
          <w:rFonts w:ascii="Arial" w:hAnsi="Arial" w:cs="Arial"/>
        </w:rPr>
      </w:pPr>
    </w:p>
    <w:p w14:paraId="5164514B" w14:textId="22611119" w:rsidR="00837726" w:rsidRPr="00837726" w:rsidRDefault="00837726" w:rsidP="00512621">
      <w:pPr>
        <w:pStyle w:val="Prrafodelista"/>
        <w:numPr>
          <w:ilvl w:val="0"/>
          <w:numId w:val="1"/>
        </w:numPr>
        <w:jc w:val="both"/>
        <w:rPr>
          <w:rFonts w:ascii="Arial" w:hAnsi="Arial" w:cs="Arial"/>
        </w:rPr>
      </w:pPr>
      <w:r w:rsidRPr="00837726">
        <w:rPr>
          <w:rFonts w:ascii="Arial" w:hAnsi="Arial" w:cs="Arial"/>
        </w:rPr>
        <w:t xml:space="preserve">17 elementos se actualizan con “Taller de Rescate Acuático” </w:t>
      </w:r>
    </w:p>
    <w:p w14:paraId="108F982B" w14:textId="77777777" w:rsidR="00837726" w:rsidRPr="00837726" w:rsidRDefault="00837726" w:rsidP="00837726">
      <w:pPr>
        <w:jc w:val="both"/>
        <w:rPr>
          <w:rFonts w:ascii="Arial" w:hAnsi="Arial" w:cs="Arial"/>
        </w:rPr>
      </w:pPr>
    </w:p>
    <w:p w14:paraId="6FCD6F01" w14:textId="77777777" w:rsidR="00837726" w:rsidRPr="00837726" w:rsidRDefault="00837726" w:rsidP="00837726">
      <w:pPr>
        <w:jc w:val="both"/>
        <w:rPr>
          <w:rFonts w:ascii="Arial" w:hAnsi="Arial" w:cs="Arial"/>
        </w:rPr>
      </w:pPr>
      <w:r w:rsidRPr="00837726">
        <w:rPr>
          <w:rFonts w:ascii="Arial" w:hAnsi="Arial" w:cs="Arial"/>
          <w:b/>
          <w:bCs/>
        </w:rPr>
        <w:t>Cancún, Q. R., a 26 de marzo de 2026.-</w:t>
      </w:r>
      <w:r w:rsidRPr="00837726">
        <w:rPr>
          <w:rFonts w:ascii="Arial" w:hAnsi="Arial" w:cs="Arial"/>
        </w:rPr>
        <w:t xml:space="preserve"> En vísperas de las vacaciones de Semana Santa y ante la alta afluencia de turistas que llegarán a Cancún, 17 guardavidas adscritos al Heroico Cuerpo de Bomberos, Rescate, Emergencias Médicas y Desastres, participaron en el “Taller de Rescate Acuático” que se realizó en las playas “Delfines” y “Marlín”, con el objetivo de fortalecer sus habilidades, actualizar técnicas y reforzar la seguridad en operaciones dentro y cerca del agua. </w:t>
      </w:r>
    </w:p>
    <w:p w14:paraId="37285AD9" w14:textId="77777777" w:rsidR="00837726" w:rsidRPr="00837726" w:rsidRDefault="00837726" w:rsidP="00837726">
      <w:pPr>
        <w:jc w:val="both"/>
        <w:rPr>
          <w:rFonts w:ascii="Arial" w:hAnsi="Arial" w:cs="Arial"/>
        </w:rPr>
      </w:pPr>
    </w:p>
    <w:p w14:paraId="2231F673" w14:textId="77777777" w:rsidR="00837726" w:rsidRPr="00837726" w:rsidRDefault="00837726" w:rsidP="00837726">
      <w:pPr>
        <w:jc w:val="both"/>
        <w:rPr>
          <w:rFonts w:ascii="Arial" w:hAnsi="Arial" w:cs="Arial"/>
        </w:rPr>
      </w:pPr>
      <w:r w:rsidRPr="00837726">
        <w:rPr>
          <w:rFonts w:ascii="Arial" w:hAnsi="Arial" w:cs="Arial"/>
        </w:rPr>
        <w:t>El director de la dependencia, Aquileo Cervantes Álvarez, dio a conocer que esta preparación permitirá a los elementos mantenerse vigentes en los procedimientos fundamentales de rescate, manejo de equipo y estrategias para actuar de manera rápida, segura y coordinada ante emergencias acuáticas.</w:t>
      </w:r>
    </w:p>
    <w:p w14:paraId="71C8556B" w14:textId="77777777" w:rsidR="00837726" w:rsidRPr="00837726" w:rsidRDefault="00837726" w:rsidP="00837726">
      <w:pPr>
        <w:jc w:val="both"/>
        <w:rPr>
          <w:rFonts w:ascii="Arial" w:hAnsi="Arial" w:cs="Arial"/>
        </w:rPr>
      </w:pPr>
    </w:p>
    <w:p w14:paraId="2D81DA31" w14:textId="77777777" w:rsidR="00837726" w:rsidRPr="00837726" w:rsidRDefault="00837726" w:rsidP="00837726">
      <w:pPr>
        <w:jc w:val="both"/>
        <w:rPr>
          <w:rFonts w:ascii="Arial" w:hAnsi="Arial" w:cs="Arial"/>
        </w:rPr>
      </w:pPr>
      <w:r w:rsidRPr="00837726">
        <w:rPr>
          <w:rFonts w:ascii="Arial" w:hAnsi="Arial" w:cs="Arial"/>
        </w:rPr>
        <w:t>Durante la práctica, los guardavidas llevaron a cabo diversas simulaciones como: Aproximación segura a la víctima, técnicas de sujeción y control, maniobras de remolque y extracción desde el agua hacia la orilla, además de las prácticas de Reanimación Cardiopulmonar (RCP).</w:t>
      </w:r>
    </w:p>
    <w:p w14:paraId="699C4810" w14:textId="77777777" w:rsidR="00837726" w:rsidRPr="00837726" w:rsidRDefault="00837726" w:rsidP="00837726">
      <w:pPr>
        <w:jc w:val="both"/>
        <w:rPr>
          <w:rFonts w:ascii="Arial" w:hAnsi="Arial" w:cs="Arial"/>
        </w:rPr>
      </w:pPr>
    </w:p>
    <w:p w14:paraId="2B858BD8" w14:textId="77777777" w:rsidR="00837726" w:rsidRPr="00837726" w:rsidRDefault="00837726" w:rsidP="00837726">
      <w:pPr>
        <w:jc w:val="both"/>
        <w:rPr>
          <w:rFonts w:ascii="Arial" w:hAnsi="Arial" w:cs="Arial"/>
        </w:rPr>
      </w:pPr>
      <w:r w:rsidRPr="00837726">
        <w:rPr>
          <w:rFonts w:ascii="Arial" w:hAnsi="Arial" w:cs="Arial"/>
        </w:rPr>
        <w:t>En refuerzo a las acciones físicas, los elementos también fueron instruidos en el conocimiento teórico para brindar las técnicas de salvamento que permiten al personal mantener las capacidades operativas en el más alto nivel.</w:t>
      </w:r>
    </w:p>
    <w:p w14:paraId="3D52A4E0" w14:textId="77777777" w:rsidR="00837726" w:rsidRPr="00837726" w:rsidRDefault="00837726" w:rsidP="00837726">
      <w:pPr>
        <w:jc w:val="both"/>
        <w:rPr>
          <w:rFonts w:ascii="Arial" w:hAnsi="Arial" w:cs="Arial"/>
        </w:rPr>
      </w:pPr>
    </w:p>
    <w:p w14:paraId="268C0330" w14:textId="77777777" w:rsidR="00837726" w:rsidRPr="00837726" w:rsidRDefault="00837726" w:rsidP="00837726">
      <w:pPr>
        <w:jc w:val="both"/>
        <w:rPr>
          <w:rFonts w:ascii="Arial" w:hAnsi="Arial" w:cs="Arial"/>
        </w:rPr>
      </w:pPr>
      <w:r w:rsidRPr="00837726">
        <w:rPr>
          <w:rFonts w:ascii="Arial" w:hAnsi="Arial" w:cs="Arial"/>
        </w:rPr>
        <w:t>Asimismo, este tipo de entrenamientos dan paso a una preparación minuciosa, para responder de manera eficaz a las capacidades de respuesta y continuar brindando un servicio más profesional y seguro a la comunidad, ya que la capacitación constante salva vidas.</w:t>
      </w:r>
    </w:p>
    <w:p w14:paraId="64630BCC" w14:textId="77777777" w:rsidR="00837726" w:rsidRPr="00837726" w:rsidRDefault="00837726" w:rsidP="00837726">
      <w:pPr>
        <w:jc w:val="both"/>
        <w:rPr>
          <w:rFonts w:ascii="Arial" w:hAnsi="Arial" w:cs="Arial"/>
        </w:rPr>
      </w:pPr>
    </w:p>
    <w:p w14:paraId="30756839" w14:textId="58D7640E" w:rsidR="005B203A" w:rsidRPr="00837726" w:rsidRDefault="00837726" w:rsidP="00512621">
      <w:pPr>
        <w:jc w:val="center"/>
        <w:rPr>
          <w:rFonts w:ascii="Arial" w:hAnsi="Arial" w:cs="Arial"/>
        </w:rPr>
      </w:pPr>
      <w:r w:rsidRPr="00837726">
        <w:rPr>
          <w:rFonts w:ascii="Arial" w:hAnsi="Arial" w:cs="Arial"/>
        </w:rPr>
        <w:t>****</w:t>
      </w:r>
      <w:r w:rsidR="00512621">
        <w:rPr>
          <w:rFonts w:ascii="Arial" w:hAnsi="Arial" w:cs="Arial"/>
        </w:rPr>
        <w:t>********</w:t>
      </w:r>
    </w:p>
    <w:sectPr w:rsidR="005B203A" w:rsidRPr="0083772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30BF5" w14:textId="77777777" w:rsidR="00A35B1D" w:rsidRDefault="00A35B1D" w:rsidP="0092028B">
      <w:r>
        <w:separator/>
      </w:r>
    </w:p>
  </w:endnote>
  <w:endnote w:type="continuationSeparator" w:id="0">
    <w:p w14:paraId="214584C0" w14:textId="77777777" w:rsidR="00A35B1D" w:rsidRDefault="00A35B1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E4677" w14:textId="77777777" w:rsidR="00A35B1D" w:rsidRDefault="00A35B1D" w:rsidP="0092028B">
      <w:r>
        <w:separator/>
      </w:r>
    </w:p>
  </w:footnote>
  <w:footnote w:type="continuationSeparator" w:id="0">
    <w:p w14:paraId="36C6C3A4" w14:textId="77777777" w:rsidR="00A35B1D" w:rsidRDefault="00A35B1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78B" w14:textId="592CDA76" w:rsidR="0092028B" w:rsidRDefault="0092028B">
    <w:pPr>
      <w:pStyle w:val="Encabezado"/>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8F3D66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B3869">
                            <w:rPr>
                              <w:rFonts w:cstheme="minorHAnsi"/>
                              <w:b/>
                              <w:bCs/>
                              <w:lang w:val="es-ES"/>
                            </w:rPr>
                            <w:t>1</w:t>
                          </w:r>
                          <w:r w:rsidR="00740291">
                            <w:rPr>
                              <w:rFonts w:cstheme="minorHAnsi"/>
                              <w:b/>
                              <w:bCs/>
                              <w:lang w:val="es-ES"/>
                            </w:rPr>
                            <w:t>1</w:t>
                          </w:r>
                          <w:r w:rsidR="00512621">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8F3D66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B3869">
                      <w:rPr>
                        <w:rFonts w:cstheme="minorHAnsi"/>
                        <w:b/>
                        <w:bCs/>
                        <w:lang w:val="es-ES"/>
                      </w:rPr>
                      <w:t>1</w:t>
                    </w:r>
                    <w:r w:rsidR="00740291">
                      <w:rPr>
                        <w:rFonts w:cstheme="minorHAnsi"/>
                        <w:b/>
                        <w:bCs/>
                        <w:lang w:val="es-ES"/>
                      </w:rPr>
                      <w:t>1</w:t>
                    </w:r>
                    <w:r w:rsidR="00512621">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8144A"/>
    <w:multiLevelType w:val="hybridMultilevel"/>
    <w:tmpl w:val="3AB25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785022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5E9E"/>
    <w:rsid w:val="00056C58"/>
    <w:rsid w:val="00090732"/>
    <w:rsid w:val="0009278B"/>
    <w:rsid w:val="00094975"/>
    <w:rsid w:val="000959F4"/>
    <w:rsid w:val="000A352B"/>
    <w:rsid w:val="000B0F40"/>
    <w:rsid w:val="000B62FF"/>
    <w:rsid w:val="000B7199"/>
    <w:rsid w:val="000C25FB"/>
    <w:rsid w:val="000C6DA1"/>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B43E3"/>
    <w:rsid w:val="001B5B61"/>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0175"/>
    <w:rsid w:val="002A38C5"/>
    <w:rsid w:val="002A5A86"/>
    <w:rsid w:val="002A789D"/>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0D4D"/>
    <w:rsid w:val="00485C06"/>
    <w:rsid w:val="00492FCA"/>
    <w:rsid w:val="00495519"/>
    <w:rsid w:val="00496F14"/>
    <w:rsid w:val="004A519D"/>
    <w:rsid w:val="004B17FF"/>
    <w:rsid w:val="004C1743"/>
    <w:rsid w:val="004D5F03"/>
    <w:rsid w:val="004D6C77"/>
    <w:rsid w:val="004E73E5"/>
    <w:rsid w:val="00500033"/>
    <w:rsid w:val="00500F50"/>
    <w:rsid w:val="00507347"/>
    <w:rsid w:val="00512621"/>
    <w:rsid w:val="00512C37"/>
    <w:rsid w:val="00514D60"/>
    <w:rsid w:val="00521F84"/>
    <w:rsid w:val="00542DAE"/>
    <w:rsid w:val="00555A73"/>
    <w:rsid w:val="0055652D"/>
    <w:rsid w:val="00556A92"/>
    <w:rsid w:val="005577C6"/>
    <w:rsid w:val="00560B2B"/>
    <w:rsid w:val="00562395"/>
    <w:rsid w:val="00571915"/>
    <w:rsid w:val="005803B6"/>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6D13"/>
    <w:rsid w:val="007273BA"/>
    <w:rsid w:val="00727F70"/>
    <w:rsid w:val="00733990"/>
    <w:rsid w:val="00740291"/>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C1DEF"/>
    <w:rsid w:val="007D1C13"/>
    <w:rsid w:val="007D7657"/>
    <w:rsid w:val="007E0B4C"/>
    <w:rsid w:val="007F382B"/>
    <w:rsid w:val="007F3DEC"/>
    <w:rsid w:val="00821EC3"/>
    <w:rsid w:val="00822E90"/>
    <w:rsid w:val="0082636E"/>
    <w:rsid w:val="00835093"/>
    <w:rsid w:val="00835CA4"/>
    <w:rsid w:val="00837726"/>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3869"/>
    <w:rsid w:val="009B4600"/>
    <w:rsid w:val="009B59EE"/>
    <w:rsid w:val="009B6027"/>
    <w:rsid w:val="009C0DC7"/>
    <w:rsid w:val="009D1F21"/>
    <w:rsid w:val="009D2BE0"/>
    <w:rsid w:val="009D3FEB"/>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35B1D"/>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1944"/>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258EC"/>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42FD"/>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57D0F"/>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963F4"/>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2026-03-26T22:29:00Z</dcterms:created>
  <dcterms:modified xsi:type="dcterms:W3CDTF">2026-03-26T22:29:00Z</dcterms:modified>
</cp:coreProperties>
</file>